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64" w:rsidRPr="00A96FAD" w:rsidRDefault="00253A64" w:rsidP="005E1CEA">
      <w:pPr>
        <w:rPr>
          <w:b/>
          <w:caps/>
          <w:spacing w:val="60"/>
        </w:rPr>
      </w:pPr>
    </w:p>
    <w:p w:rsidR="008D01A9" w:rsidRDefault="00757A0A" w:rsidP="002F5E1D">
      <w:pPr>
        <w:ind w:left="5954"/>
        <w:jc w:val="left"/>
        <w:rPr>
          <w:b/>
          <w:caps/>
          <w:spacing w:val="60"/>
        </w:rPr>
      </w:pPr>
      <w:r>
        <w:rPr>
          <w:b/>
          <w:caps/>
          <w:spacing w:val="60"/>
        </w:rPr>
        <w:t>УТВЕРЖДЕНО</w:t>
      </w:r>
    </w:p>
    <w:p w:rsidR="00E10C64" w:rsidRPr="00A96FAD" w:rsidRDefault="00E10C64" w:rsidP="002F5E1D">
      <w:pPr>
        <w:ind w:left="5954"/>
        <w:jc w:val="left"/>
      </w:pPr>
      <w:r>
        <w:t>Решением</w:t>
      </w:r>
      <w:r w:rsidR="00A627DC">
        <w:t xml:space="preserve"> № 1</w:t>
      </w:r>
      <w:r>
        <w:t xml:space="preserve"> Координационного совета </w:t>
      </w:r>
      <w:r w:rsidRPr="00D52C7D">
        <w:t>уполномоченных</w:t>
      </w:r>
      <w:r>
        <w:t xml:space="preserve"> </w:t>
      </w:r>
      <w:r w:rsidRPr="00D52C7D">
        <w:t>по</w:t>
      </w:r>
      <w:r>
        <w:t xml:space="preserve"> </w:t>
      </w:r>
      <w:r w:rsidRPr="00D52C7D">
        <w:t>правам</w:t>
      </w:r>
      <w:r>
        <w:t xml:space="preserve"> </w:t>
      </w:r>
      <w:r w:rsidRPr="00D52C7D">
        <w:t>человека</w:t>
      </w:r>
      <w:r>
        <w:t xml:space="preserve"> </w:t>
      </w:r>
      <w:r w:rsidRPr="00A96FAD">
        <w:t>в</w:t>
      </w:r>
      <w:r>
        <w:t xml:space="preserve"> субъектах Российской Федерации Приво</w:t>
      </w:r>
      <w:r w:rsidR="005E1CEA">
        <w:t xml:space="preserve">лжского федерального округа </w:t>
      </w:r>
      <w:r w:rsidR="002F5E1D">
        <w:t>от 16.04.2015</w:t>
      </w:r>
    </w:p>
    <w:p w:rsidR="00FE14A5" w:rsidRDefault="00FE14A5" w:rsidP="00FE14A5">
      <w:pPr>
        <w:rPr>
          <w:b/>
          <w:caps/>
          <w:spacing w:val="60"/>
        </w:rPr>
      </w:pPr>
    </w:p>
    <w:p w:rsidR="00AB5344" w:rsidRPr="00A96FAD" w:rsidRDefault="00AB5344" w:rsidP="008D01A9">
      <w:pPr>
        <w:jc w:val="right"/>
        <w:rPr>
          <w:b/>
          <w:caps/>
          <w:spacing w:val="60"/>
        </w:rPr>
      </w:pPr>
    </w:p>
    <w:p w:rsidR="008D01A9" w:rsidRPr="00E27B1E" w:rsidRDefault="008D01A9" w:rsidP="008D01A9">
      <w:pPr>
        <w:jc w:val="center"/>
        <w:rPr>
          <w:b/>
        </w:rPr>
      </w:pPr>
      <w:r w:rsidRPr="00E27B1E">
        <w:rPr>
          <w:b/>
        </w:rPr>
        <w:t xml:space="preserve">ПОЛОЖЕНИЕ </w:t>
      </w:r>
    </w:p>
    <w:p w:rsidR="00765DF7" w:rsidRDefault="008D01A9" w:rsidP="008D01A9">
      <w:pPr>
        <w:jc w:val="center"/>
        <w:rPr>
          <w:b/>
        </w:rPr>
      </w:pPr>
      <w:r w:rsidRPr="00E27B1E">
        <w:rPr>
          <w:b/>
        </w:rPr>
        <w:t xml:space="preserve">о Координационном совете уполномоченных по правам человека </w:t>
      </w:r>
    </w:p>
    <w:p w:rsidR="008D01A9" w:rsidRPr="00E27B1E" w:rsidRDefault="008D01A9" w:rsidP="008D01A9">
      <w:pPr>
        <w:jc w:val="center"/>
        <w:rPr>
          <w:b/>
        </w:rPr>
      </w:pPr>
      <w:r w:rsidRPr="00E27B1E">
        <w:rPr>
          <w:b/>
        </w:rPr>
        <w:t>в субъектах Российской Федерации Приволжского федерального округа</w:t>
      </w:r>
    </w:p>
    <w:p w:rsidR="008D01A9" w:rsidRPr="00A96FAD" w:rsidRDefault="008D01A9" w:rsidP="008D01A9"/>
    <w:p w:rsidR="008D01A9" w:rsidRDefault="008D01A9" w:rsidP="008D01A9">
      <w:pPr>
        <w:ind w:firstLine="567"/>
      </w:pPr>
      <w:r w:rsidRPr="00D52C7D">
        <w:t>Настоящее</w:t>
      </w:r>
      <w:r w:rsidR="00107950">
        <w:t xml:space="preserve"> </w:t>
      </w:r>
      <w:r w:rsidRPr="00D52C7D">
        <w:t>Положение</w:t>
      </w:r>
      <w:r w:rsidR="001D4D15">
        <w:t xml:space="preserve"> является основным документом,</w:t>
      </w:r>
      <w:r w:rsidR="00107950">
        <w:t xml:space="preserve"> </w:t>
      </w:r>
      <w:r w:rsidR="001D4D15">
        <w:t>определяющим</w:t>
      </w:r>
      <w:r w:rsidR="00107950">
        <w:t xml:space="preserve"> </w:t>
      </w:r>
      <w:r w:rsidRPr="00D52C7D">
        <w:t>порядок</w:t>
      </w:r>
      <w:r w:rsidR="00107950">
        <w:t xml:space="preserve"> </w:t>
      </w:r>
      <w:r w:rsidRPr="00D52C7D">
        <w:t>создания и деятельности</w:t>
      </w:r>
      <w:r w:rsidR="00107950">
        <w:t xml:space="preserve"> </w:t>
      </w:r>
      <w:r w:rsidRPr="00D52C7D">
        <w:t>Координационного</w:t>
      </w:r>
      <w:r w:rsidR="00107950">
        <w:t xml:space="preserve"> </w:t>
      </w:r>
      <w:r w:rsidRPr="00D52C7D">
        <w:t>совета</w:t>
      </w:r>
      <w:r w:rsidR="00107950">
        <w:t xml:space="preserve"> </w:t>
      </w:r>
      <w:r w:rsidRPr="00D52C7D">
        <w:t>уполномоченных</w:t>
      </w:r>
      <w:r w:rsidR="00107950">
        <w:t xml:space="preserve"> </w:t>
      </w:r>
      <w:r w:rsidRPr="00D52C7D">
        <w:t>по</w:t>
      </w:r>
      <w:r w:rsidR="00107950">
        <w:t xml:space="preserve"> </w:t>
      </w:r>
      <w:r w:rsidRPr="00D52C7D">
        <w:t>правам</w:t>
      </w:r>
      <w:r w:rsidR="00107950">
        <w:t xml:space="preserve"> </w:t>
      </w:r>
      <w:r w:rsidRPr="00D52C7D">
        <w:t>человека</w:t>
      </w:r>
      <w:r w:rsidR="00107950">
        <w:t xml:space="preserve"> </w:t>
      </w:r>
      <w:r w:rsidRPr="00A96FAD">
        <w:t>в</w:t>
      </w:r>
      <w:r w:rsidR="00107950">
        <w:t xml:space="preserve"> субъектах Российской Федерации</w:t>
      </w:r>
      <w:r w:rsidR="001D4D15">
        <w:t>, входящих в состав</w:t>
      </w:r>
      <w:r w:rsidR="00107950">
        <w:t xml:space="preserve"> Приволжского федерального округа</w:t>
      </w:r>
      <w:r w:rsidRPr="00A96FAD">
        <w:t xml:space="preserve"> </w:t>
      </w:r>
      <w:r w:rsidRPr="00D52C7D">
        <w:t>(далее – Координационный</w:t>
      </w:r>
      <w:r w:rsidR="00107950">
        <w:t xml:space="preserve"> </w:t>
      </w:r>
      <w:r w:rsidRPr="00D52C7D">
        <w:t>совет).</w:t>
      </w:r>
    </w:p>
    <w:p w:rsidR="00FE14A5" w:rsidRPr="00A96FAD" w:rsidRDefault="00FE14A5" w:rsidP="008D01A9">
      <w:pPr>
        <w:jc w:val="center"/>
        <w:rPr>
          <w:b/>
          <w:bCs/>
        </w:rPr>
      </w:pPr>
    </w:p>
    <w:p w:rsidR="008D01A9" w:rsidRPr="004C6035" w:rsidRDefault="008D01A9" w:rsidP="008D01A9">
      <w:pPr>
        <w:jc w:val="center"/>
        <w:rPr>
          <w:b/>
          <w:caps/>
        </w:rPr>
      </w:pPr>
      <w:r w:rsidRPr="004C6035">
        <w:rPr>
          <w:b/>
          <w:caps/>
        </w:rPr>
        <w:t>1. Общие положения</w:t>
      </w:r>
    </w:p>
    <w:p w:rsidR="008D01A9" w:rsidRPr="00A96FAD" w:rsidRDefault="008D01A9" w:rsidP="008D01A9">
      <w:pPr>
        <w:ind w:firstLine="709"/>
      </w:pPr>
    </w:p>
    <w:p w:rsidR="008D01A9" w:rsidRPr="00A96FAD" w:rsidRDefault="008D01A9" w:rsidP="008D01A9">
      <w:pPr>
        <w:ind w:firstLine="709"/>
      </w:pPr>
      <w:r w:rsidRPr="00A96FAD">
        <w:t xml:space="preserve">1.1. </w:t>
      </w:r>
      <w:r w:rsidRPr="00D52C7D">
        <w:t>Координационный совет является постоянно действующим, совещательным, экспертно-консультативным коллегиальным органом по вопросам совершенствовани</w:t>
      </w:r>
      <w:r w:rsidRPr="00A96FAD">
        <w:t>я</w:t>
      </w:r>
      <w:r w:rsidRPr="00D52C7D">
        <w:t xml:space="preserve"> механизмов защиты прав и свобод человека, развити</w:t>
      </w:r>
      <w:r w:rsidRPr="00A96FAD">
        <w:t>я</w:t>
      </w:r>
      <w:r w:rsidRPr="00D52C7D">
        <w:t xml:space="preserve"> института уполномоченных по правам человека</w:t>
      </w:r>
      <w:r w:rsidR="0036708E" w:rsidRPr="0036708E">
        <w:t xml:space="preserve"> </w:t>
      </w:r>
      <w:r w:rsidR="0036708E">
        <w:t>субъектах Российской Федерации Приволжского федерального округа</w:t>
      </w:r>
      <w:r w:rsidRPr="00A96FAD">
        <w:t>.</w:t>
      </w:r>
    </w:p>
    <w:p w:rsidR="008D01A9" w:rsidRPr="00A96FAD" w:rsidRDefault="008D01A9" w:rsidP="008D01A9">
      <w:pPr>
        <w:ind w:firstLine="709"/>
      </w:pPr>
      <w:r w:rsidRPr="00A96FAD">
        <w:t>1.2. В</w:t>
      </w:r>
      <w:r w:rsidRPr="004C6035">
        <w:t xml:space="preserve"> своей деятельности Координационный совет </w:t>
      </w:r>
      <w:r w:rsidRPr="00A96FAD">
        <w:t>р</w:t>
      </w:r>
      <w:r w:rsidRPr="004C6035">
        <w:t xml:space="preserve">уководствуется </w:t>
      </w:r>
      <w:r w:rsidRPr="00A96FAD">
        <w:rPr>
          <w:color w:val="000000"/>
          <w:shd w:val="clear" w:color="auto" w:fill="FFFFFF"/>
        </w:rPr>
        <w:t>Конституцией Российской Федерации, международными договорами и пактами, ратифицированными Российской Федерацией, федеральными законами, указами и распоряжениями Президента Россий</w:t>
      </w:r>
      <w:r w:rsidR="0036708E">
        <w:rPr>
          <w:color w:val="000000"/>
          <w:shd w:val="clear" w:color="auto" w:fill="FFFFFF"/>
        </w:rPr>
        <w:t xml:space="preserve">ской Федерации, конституциями и </w:t>
      </w:r>
      <w:r w:rsidRPr="00A96FAD">
        <w:rPr>
          <w:color w:val="000000"/>
          <w:shd w:val="clear" w:color="auto" w:fill="FFFFFF"/>
        </w:rPr>
        <w:t>уставами</w:t>
      </w:r>
      <w:r w:rsidR="0036708E">
        <w:rPr>
          <w:color w:val="000000"/>
          <w:shd w:val="clear" w:color="auto" w:fill="FFFFFF"/>
        </w:rPr>
        <w:t>, законами об уполномоченных по правам человека</w:t>
      </w:r>
      <w:r w:rsidRPr="00A96FAD">
        <w:rPr>
          <w:color w:val="000000"/>
          <w:shd w:val="clear" w:color="auto" w:fill="FFFFFF"/>
        </w:rPr>
        <w:t xml:space="preserve"> </w:t>
      </w:r>
      <w:r w:rsidR="000845FF">
        <w:rPr>
          <w:color w:val="000000"/>
          <w:shd w:val="clear" w:color="auto" w:fill="FFFFFF"/>
        </w:rPr>
        <w:t>в субъектах</w:t>
      </w:r>
      <w:r w:rsidRPr="00A96FAD">
        <w:rPr>
          <w:color w:val="000000"/>
          <w:shd w:val="clear" w:color="auto" w:fill="FFFFFF"/>
        </w:rPr>
        <w:t xml:space="preserve"> Российской Федерации, входящих в состав </w:t>
      </w:r>
      <w:r w:rsidR="00DF0FFB">
        <w:rPr>
          <w:color w:val="000000"/>
          <w:shd w:val="clear" w:color="auto" w:fill="FFFFFF"/>
        </w:rPr>
        <w:t>Приволжского</w:t>
      </w:r>
      <w:r w:rsidRPr="00A96FAD">
        <w:rPr>
          <w:color w:val="000000"/>
          <w:shd w:val="clear" w:color="auto" w:fill="FFFFFF"/>
        </w:rPr>
        <w:t xml:space="preserve"> федерального округа</w:t>
      </w:r>
      <w:r w:rsidR="0036708E">
        <w:rPr>
          <w:color w:val="000000"/>
          <w:shd w:val="clear" w:color="auto" w:fill="FFFFFF"/>
        </w:rPr>
        <w:t xml:space="preserve">, </w:t>
      </w:r>
      <w:r w:rsidRPr="00A96FAD">
        <w:rPr>
          <w:color w:val="000000"/>
          <w:shd w:val="clear" w:color="auto" w:fill="FFFFFF"/>
        </w:rPr>
        <w:t xml:space="preserve"> и настоящим Положением. </w:t>
      </w:r>
    </w:p>
    <w:p w:rsidR="008D01A9" w:rsidRPr="004C6035" w:rsidRDefault="008D01A9" w:rsidP="008D01A9">
      <w:pPr>
        <w:ind w:firstLine="709"/>
      </w:pPr>
      <w:r w:rsidRPr="004C6035">
        <w:t>1.3. Координационный совет не является юридическим лицом и не подлежит государственной регистрации.</w:t>
      </w:r>
    </w:p>
    <w:p w:rsidR="008D01A9" w:rsidRPr="00D52C7D" w:rsidRDefault="008D01A9" w:rsidP="008D01A9">
      <w:pPr>
        <w:ind w:firstLine="709"/>
      </w:pPr>
      <w:r w:rsidRPr="00A96FAD">
        <w:t xml:space="preserve">1.4. </w:t>
      </w:r>
      <w:r w:rsidRPr="00D52C7D">
        <w:t>Решения Координационного совета носят рекомендательный характер.</w:t>
      </w:r>
    </w:p>
    <w:p w:rsidR="00FE14A5" w:rsidRDefault="008D01A9" w:rsidP="008D01A9">
      <w:pPr>
        <w:rPr>
          <w:color w:val="000000"/>
          <w:shd w:val="clear" w:color="auto" w:fill="FFFFFF"/>
        </w:rPr>
      </w:pPr>
      <w:r w:rsidRPr="00A96FAD">
        <w:rPr>
          <w:color w:val="000000"/>
          <w:shd w:val="clear" w:color="auto" w:fill="FFFFFF"/>
        </w:rPr>
        <w:t> </w:t>
      </w:r>
    </w:p>
    <w:p w:rsidR="00FE14A5" w:rsidRPr="00A96FAD" w:rsidRDefault="00FE14A5" w:rsidP="008D01A9">
      <w:pPr>
        <w:rPr>
          <w:color w:val="000000"/>
          <w:shd w:val="clear" w:color="auto" w:fill="FFFFFF"/>
        </w:rPr>
      </w:pPr>
    </w:p>
    <w:p w:rsidR="008D01A9" w:rsidRPr="004C6035" w:rsidRDefault="008D01A9" w:rsidP="008D01A9">
      <w:pPr>
        <w:jc w:val="center"/>
        <w:rPr>
          <w:b/>
          <w:caps/>
        </w:rPr>
      </w:pPr>
      <w:r w:rsidRPr="004C6035">
        <w:rPr>
          <w:b/>
          <w:caps/>
        </w:rPr>
        <w:t>2. Задачи и полномочия Координационного совета</w:t>
      </w:r>
    </w:p>
    <w:p w:rsidR="008D01A9" w:rsidRPr="00A96FAD" w:rsidRDefault="008D01A9" w:rsidP="008D01A9">
      <w:pPr>
        <w:shd w:val="clear" w:color="auto" w:fill="FFFFFF"/>
        <w:ind w:firstLine="709"/>
        <w:rPr>
          <w:color w:val="000000"/>
          <w:shd w:val="clear" w:color="auto" w:fill="FFFFFF"/>
        </w:rPr>
      </w:pPr>
    </w:p>
    <w:p w:rsidR="008D01A9" w:rsidRPr="00A96FAD" w:rsidRDefault="00CD17DA" w:rsidP="008D01A9">
      <w:pPr>
        <w:shd w:val="clear" w:color="auto" w:fill="FFFFFF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2.1. Основными целями</w:t>
      </w:r>
      <w:r w:rsidR="008D01A9" w:rsidRPr="00A96FAD">
        <w:rPr>
          <w:color w:val="000000"/>
          <w:shd w:val="clear" w:color="auto" w:fill="FFFFFF"/>
        </w:rPr>
        <w:t xml:space="preserve"> Координационного Совета являются:</w:t>
      </w:r>
    </w:p>
    <w:p w:rsidR="00BC705C" w:rsidRPr="00BC705C" w:rsidRDefault="00757A0A" w:rsidP="00BC705C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усиление гарантий</w:t>
      </w:r>
      <w:r w:rsidR="00BC705C" w:rsidRPr="00BC705C">
        <w:rPr>
          <w:color w:val="000000"/>
          <w:shd w:val="clear" w:color="auto" w:fill="FFFFFF"/>
        </w:rPr>
        <w:t xml:space="preserve"> </w:t>
      </w:r>
      <w:r w:rsidR="00BC705C">
        <w:rPr>
          <w:color w:val="000000"/>
          <w:shd w:val="clear" w:color="auto" w:fill="FFFFFF"/>
        </w:rPr>
        <w:t>государственной защиты прав и свобод человека и гражданина на территории Приволжского</w:t>
      </w:r>
      <w:r w:rsidR="00BC705C" w:rsidRPr="00A96FAD">
        <w:rPr>
          <w:color w:val="000000"/>
          <w:shd w:val="clear" w:color="auto" w:fill="FFFFFF"/>
        </w:rPr>
        <w:t xml:space="preserve"> федерального округа</w:t>
      </w:r>
      <w:r w:rsidR="00BC705C" w:rsidRPr="00BC705C">
        <w:rPr>
          <w:color w:val="000000"/>
          <w:shd w:val="clear" w:color="auto" w:fill="FFFFFF"/>
        </w:rPr>
        <w:t xml:space="preserve"> </w:t>
      </w:r>
      <w:r w:rsidR="00BC705C" w:rsidRPr="00A96FAD">
        <w:rPr>
          <w:color w:val="000000"/>
          <w:shd w:val="clear" w:color="auto" w:fill="FFFFFF"/>
        </w:rPr>
        <w:t>Российской Федерации</w:t>
      </w:r>
      <w:r w:rsidR="00BC705C">
        <w:rPr>
          <w:color w:val="000000"/>
          <w:shd w:val="clear" w:color="auto" w:fill="FFFFFF"/>
        </w:rPr>
        <w:t>;</w:t>
      </w:r>
    </w:p>
    <w:p w:rsidR="008D01A9" w:rsidRPr="004C6035" w:rsidRDefault="008D01A9" w:rsidP="008D01A9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rPr>
          <w:color w:val="000000"/>
          <w:shd w:val="clear" w:color="auto" w:fill="FFFFFF"/>
        </w:rPr>
      </w:pPr>
      <w:r w:rsidRPr="00A96FAD">
        <w:rPr>
          <w:color w:val="000000"/>
          <w:shd w:val="clear" w:color="auto" w:fill="FFFFFF"/>
        </w:rPr>
        <w:lastRenderedPageBreak/>
        <w:t>координация и методическое сопровождение деятельности уполномоченных по правам человека в</w:t>
      </w:r>
      <w:r w:rsidR="00AF5730">
        <w:rPr>
          <w:color w:val="000000"/>
          <w:shd w:val="clear" w:color="auto" w:fill="FFFFFF"/>
        </w:rPr>
        <w:t xml:space="preserve"> </w:t>
      </w:r>
      <w:r w:rsidR="00AF5730">
        <w:t>субъектах Российской Федерации Приволжского федерального округа</w:t>
      </w:r>
      <w:r w:rsidR="00BC705C">
        <w:rPr>
          <w:color w:val="000000"/>
          <w:shd w:val="clear" w:color="auto" w:fill="FFFFFF"/>
        </w:rPr>
        <w:t>.</w:t>
      </w:r>
    </w:p>
    <w:p w:rsidR="008D01A9" w:rsidRPr="00A96FAD" w:rsidRDefault="008D01A9" w:rsidP="008D01A9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A96FAD">
        <w:rPr>
          <w:rFonts w:eastAsia="Times New Roman"/>
          <w:color w:val="000000"/>
          <w:lang w:eastAsia="ru-RU"/>
        </w:rPr>
        <w:t xml:space="preserve">2.2. </w:t>
      </w:r>
      <w:r w:rsidR="00BC705C">
        <w:rPr>
          <w:rFonts w:eastAsia="Times New Roman"/>
          <w:color w:val="000000"/>
          <w:lang w:eastAsia="ru-RU"/>
        </w:rPr>
        <w:t xml:space="preserve">Для реализации поставленных целей </w:t>
      </w:r>
      <w:r w:rsidRPr="00A96FAD">
        <w:rPr>
          <w:rFonts w:eastAsia="Times New Roman"/>
          <w:color w:val="000000"/>
          <w:lang w:eastAsia="ru-RU"/>
        </w:rPr>
        <w:t xml:space="preserve">Координационный совет </w:t>
      </w:r>
      <w:r w:rsidR="00BC705C">
        <w:rPr>
          <w:rFonts w:eastAsia="Times New Roman"/>
          <w:color w:val="000000"/>
          <w:lang w:eastAsia="ru-RU"/>
        </w:rPr>
        <w:t>осуществляет следующие</w:t>
      </w:r>
      <w:r w:rsidRPr="00A96FAD">
        <w:rPr>
          <w:rFonts w:eastAsia="Times New Roman"/>
          <w:color w:val="000000"/>
          <w:lang w:eastAsia="ru-RU"/>
        </w:rPr>
        <w:t xml:space="preserve"> задач</w:t>
      </w:r>
      <w:r w:rsidR="00BC705C">
        <w:rPr>
          <w:rFonts w:eastAsia="Times New Roman"/>
          <w:color w:val="000000"/>
          <w:lang w:eastAsia="ru-RU"/>
        </w:rPr>
        <w:t>и</w:t>
      </w:r>
      <w:r w:rsidRPr="00A96FAD">
        <w:rPr>
          <w:rFonts w:eastAsia="Times New Roman"/>
          <w:color w:val="000000"/>
          <w:lang w:eastAsia="ru-RU"/>
        </w:rPr>
        <w:t>:</w:t>
      </w:r>
    </w:p>
    <w:p w:rsidR="008D01A9" w:rsidRPr="004C6035" w:rsidRDefault="008D01A9" w:rsidP="008D01A9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 w:rsidRPr="004C6035">
        <w:t>утвержд</w:t>
      </w:r>
      <w:r w:rsidRPr="00A96FAD">
        <w:t>ает</w:t>
      </w:r>
      <w:r w:rsidRPr="004C6035">
        <w:t xml:space="preserve"> основны</w:t>
      </w:r>
      <w:r w:rsidRPr="00A96FAD">
        <w:t>е</w:t>
      </w:r>
      <w:r w:rsidRPr="004C6035">
        <w:t xml:space="preserve"> направлени</w:t>
      </w:r>
      <w:r w:rsidRPr="00A96FAD">
        <w:t>я</w:t>
      </w:r>
      <w:r w:rsidRPr="004C6035">
        <w:t xml:space="preserve"> совместной деятельности уполномоченных по правам человека</w:t>
      </w:r>
      <w:r w:rsidR="000845FF">
        <w:t xml:space="preserve"> в</w:t>
      </w:r>
      <w:r w:rsidR="000845FF">
        <w:rPr>
          <w:color w:val="000000"/>
          <w:shd w:val="clear" w:color="auto" w:fill="FFFFFF"/>
        </w:rPr>
        <w:t xml:space="preserve"> субъектах</w:t>
      </w:r>
      <w:r w:rsidRPr="00A96FAD">
        <w:rPr>
          <w:color w:val="000000"/>
          <w:shd w:val="clear" w:color="auto" w:fill="FFFFFF"/>
        </w:rPr>
        <w:t xml:space="preserve"> Российской Федерации, входящих в состав </w:t>
      </w:r>
      <w:r w:rsidR="00954479">
        <w:rPr>
          <w:color w:val="000000"/>
          <w:shd w:val="clear" w:color="auto" w:fill="FFFFFF"/>
        </w:rPr>
        <w:t>Приволжского</w:t>
      </w:r>
      <w:r w:rsidRPr="00A96FAD">
        <w:rPr>
          <w:color w:val="000000"/>
          <w:shd w:val="clear" w:color="auto" w:fill="FFFFFF"/>
        </w:rPr>
        <w:t xml:space="preserve"> федерального округа</w:t>
      </w:r>
      <w:r w:rsidR="000E4032">
        <w:rPr>
          <w:color w:val="000000"/>
          <w:shd w:val="clear" w:color="auto" w:fill="FFFFFF"/>
        </w:rPr>
        <w:t>,</w:t>
      </w:r>
      <w:r w:rsidRPr="00A96FAD">
        <w:rPr>
          <w:color w:val="000000"/>
          <w:shd w:val="clear" w:color="auto" w:fill="FFFFFF"/>
        </w:rPr>
        <w:t xml:space="preserve"> </w:t>
      </w:r>
      <w:r w:rsidRPr="004C6035">
        <w:t>в области совершенствования механизмов защиты прав и свобод</w:t>
      </w:r>
      <w:r w:rsidR="00954479">
        <w:t xml:space="preserve"> </w:t>
      </w:r>
      <w:r w:rsidRPr="004C6035">
        <w:t>человека;</w:t>
      </w:r>
    </w:p>
    <w:p w:rsidR="008D01A9" w:rsidRPr="00A96FAD" w:rsidRDefault="008D01A9" w:rsidP="008D01A9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 w:rsidRPr="004C6035">
        <w:t xml:space="preserve"> определ</w:t>
      </w:r>
      <w:r w:rsidRPr="00A96FAD">
        <w:t>я</w:t>
      </w:r>
      <w:r w:rsidR="000E4032">
        <w:t>е</w:t>
      </w:r>
      <w:r w:rsidRPr="00A96FAD">
        <w:t>т</w:t>
      </w:r>
      <w:r w:rsidR="006F6D07">
        <w:t xml:space="preserve"> и обеспечивает</w:t>
      </w:r>
      <w:r w:rsidRPr="004C6035">
        <w:t xml:space="preserve"> поряд</w:t>
      </w:r>
      <w:r w:rsidRPr="00A96FAD">
        <w:t>о</w:t>
      </w:r>
      <w:r w:rsidRPr="004C6035">
        <w:t xml:space="preserve">к взаимодействия уполномоченных по правам человека </w:t>
      </w:r>
      <w:r w:rsidR="00954479" w:rsidRPr="00A96FAD">
        <w:t>в</w:t>
      </w:r>
      <w:r w:rsidR="00954479">
        <w:t xml:space="preserve"> субъектах Российской Федерации Приволжского федерального округа</w:t>
      </w:r>
      <w:r w:rsidR="00954479" w:rsidRPr="004C6035">
        <w:t xml:space="preserve"> </w:t>
      </w:r>
      <w:r w:rsidR="000E4032">
        <w:t>в части</w:t>
      </w:r>
      <w:r w:rsidRPr="004C6035">
        <w:t xml:space="preserve"> обмена информацией,</w:t>
      </w:r>
      <w:r w:rsidR="00253A64">
        <w:t xml:space="preserve"> проведения совместных мероприятий, консультаций по актуальным вопросам деятельности</w:t>
      </w:r>
      <w:r w:rsidRPr="004C6035">
        <w:t>;</w:t>
      </w:r>
    </w:p>
    <w:p w:rsidR="008D01A9" w:rsidRPr="00A96FAD" w:rsidRDefault="008D01A9" w:rsidP="008D01A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eastAsia="Times New Roman"/>
          <w:color w:val="000000"/>
          <w:lang w:eastAsia="ru-RU"/>
        </w:rPr>
      </w:pPr>
      <w:r w:rsidRPr="00A96FAD">
        <w:rPr>
          <w:rFonts w:eastAsia="Times New Roman"/>
          <w:color w:val="000000"/>
          <w:lang w:eastAsia="ru-RU"/>
        </w:rPr>
        <w:t>осуществляет сбор, изучение и анализ информации, касающейся прав и свобод человека и гражданина на территории</w:t>
      </w:r>
      <w:r w:rsidR="000E4032">
        <w:rPr>
          <w:rFonts w:eastAsia="Times New Roman"/>
          <w:color w:val="000000"/>
          <w:lang w:eastAsia="ru-RU"/>
        </w:rPr>
        <w:t xml:space="preserve"> субъектов</w:t>
      </w:r>
      <w:r w:rsidRPr="00A96FAD">
        <w:rPr>
          <w:rFonts w:eastAsia="Times New Roman"/>
          <w:color w:val="000000"/>
          <w:lang w:eastAsia="ru-RU"/>
        </w:rPr>
        <w:t xml:space="preserve"> </w:t>
      </w:r>
      <w:r w:rsidR="00954479">
        <w:rPr>
          <w:rFonts w:eastAsia="Times New Roman"/>
          <w:color w:val="000000"/>
          <w:lang w:eastAsia="ru-RU"/>
        </w:rPr>
        <w:t>Приволжского</w:t>
      </w:r>
      <w:r w:rsidRPr="00A96FAD">
        <w:rPr>
          <w:rFonts w:eastAsia="Times New Roman"/>
          <w:color w:val="000000"/>
          <w:lang w:eastAsia="ru-RU"/>
        </w:rPr>
        <w:t xml:space="preserve"> федерального округа;</w:t>
      </w:r>
    </w:p>
    <w:p w:rsidR="008D01A9" w:rsidRPr="004C6035" w:rsidRDefault="008D01A9" w:rsidP="008D01A9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 w:rsidRPr="00A96FAD">
        <w:rPr>
          <w:rFonts w:eastAsia="Times New Roman"/>
          <w:color w:val="000000"/>
          <w:lang w:eastAsia="ru-RU"/>
        </w:rPr>
        <w:t>вносит предложения Уполномоченному по правам человека в Российской Федерации о совершенствовании государственных механизмов обеспечения и защиты прав и свобод человека и гражданина в Российской Федерации;</w:t>
      </w:r>
    </w:p>
    <w:p w:rsidR="008D01A9" w:rsidRPr="00D52C7D" w:rsidRDefault="00253A64" w:rsidP="008D01A9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>
        <w:t>участвует</w:t>
      </w:r>
      <w:r w:rsidR="008D01A9" w:rsidRPr="00D52C7D">
        <w:t xml:space="preserve"> в разработке и реализации программ и мероприятий в сфере защиты прав человека, в проведении семинаров и конференций, организаци</w:t>
      </w:r>
      <w:r w:rsidR="008D01A9" w:rsidRPr="00A96FAD">
        <w:t>и</w:t>
      </w:r>
      <w:r w:rsidR="008D01A9" w:rsidRPr="00D52C7D">
        <w:t xml:space="preserve"> научно-исследовательских работ, издании учебной, научной и методической литературы и др.;</w:t>
      </w:r>
    </w:p>
    <w:p w:rsidR="008D01A9" w:rsidRPr="004C6035" w:rsidRDefault="008D01A9" w:rsidP="008D01A9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 w:rsidRPr="004C6035">
        <w:t>содейств</w:t>
      </w:r>
      <w:r w:rsidRPr="00A96FAD">
        <w:t>ует</w:t>
      </w:r>
      <w:r w:rsidRPr="004C6035">
        <w:t xml:space="preserve"> </w:t>
      </w:r>
      <w:r w:rsidR="000E4032">
        <w:t>сотрудничеству с</w:t>
      </w:r>
      <w:r w:rsidR="006F6D07">
        <w:t xml:space="preserve"> различными</w:t>
      </w:r>
      <w:r w:rsidR="000E4032">
        <w:t xml:space="preserve"> организациями и учреждениями</w:t>
      </w:r>
      <w:r w:rsidR="006F6D07">
        <w:t xml:space="preserve"> по вопросам защиты прав и свобод человека и гражданина</w:t>
      </w:r>
      <w:r w:rsidRPr="004C6035">
        <w:t>;</w:t>
      </w:r>
    </w:p>
    <w:p w:rsidR="008D01A9" w:rsidRPr="004C6035" w:rsidRDefault="008D01A9" w:rsidP="008D01A9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 w:rsidRPr="00A96FAD">
        <w:t xml:space="preserve">осуществляет </w:t>
      </w:r>
      <w:r w:rsidRPr="004C6035">
        <w:t>ин</w:t>
      </w:r>
      <w:r w:rsidRPr="00A96FAD">
        <w:t>ую</w:t>
      </w:r>
      <w:r w:rsidRPr="004C6035">
        <w:t xml:space="preserve"> деятельность, не противоречащ</w:t>
      </w:r>
      <w:r w:rsidRPr="00A96FAD">
        <w:t>ую</w:t>
      </w:r>
      <w:r w:rsidRPr="004C6035">
        <w:t xml:space="preserve"> законодательству.</w:t>
      </w:r>
    </w:p>
    <w:p w:rsidR="008D01A9" w:rsidRPr="00A96FAD" w:rsidRDefault="008D01A9" w:rsidP="008D01A9">
      <w:pPr>
        <w:shd w:val="clear" w:color="auto" w:fill="FFFFFF"/>
        <w:ind w:firstLine="567"/>
        <w:jc w:val="center"/>
        <w:rPr>
          <w:rFonts w:eastAsia="Times New Roman"/>
          <w:color w:val="000000"/>
          <w:lang w:eastAsia="ru-RU"/>
        </w:rPr>
      </w:pPr>
      <w:r w:rsidRPr="00A96FAD">
        <w:rPr>
          <w:rFonts w:eastAsia="Times New Roman"/>
          <w:color w:val="000000"/>
          <w:lang w:eastAsia="ru-RU"/>
        </w:rPr>
        <w:t>2.3. Координационный совет в целях реализации своих задач имеет право:</w:t>
      </w:r>
    </w:p>
    <w:p w:rsidR="008D01A9" w:rsidRPr="00853E06" w:rsidRDefault="008D01A9" w:rsidP="008D01A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rFonts w:eastAsia="Times New Roman"/>
          <w:color w:val="000000" w:themeColor="text1"/>
          <w:lang w:eastAsia="ru-RU"/>
        </w:rPr>
      </w:pPr>
      <w:r w:rsidRPr="00853E06">
        <w:rPr>
          <w:rFonts w:eastAsia="Times New Roman"/>
          <w:color w:val="000000" w:themeColor="text1"/>
          <w:lang w:eastAsia="ru-RU"/>
        </w:rPr>
        <w:t>создавать</w:t>
      </w:r>
      <w:r w:rsidR="00853E06" w:rsidRPr="00853E06">
        <w:rPr>
          <w:rFonts w:eastAsia="Times New Roman"/>
          <w:color w:val="000000" w:themeColor="text1"/>
          <w:lang w:eastAsia="ru-RU"/>
        </w:rPr>
        <w:t xml:space="preserve"> экспертные комиссии и рабочие группы, работающие на общественных началах, для проработки вопросов, касающихся сферы защиты прав и свобод человека и гражданина</w:t>
      </w:r>
      <w:r w:rsidR="00853E06">
        <w:rPr>
          <w:rFonts w:eastAsia="Times New Roman"/>
          <w:color w:val="000000" w:themeColor="text1"/>
          <w:lang w:eastAsia="ru-RU"/>
        </w:rPr>
        <w:t>,</w:t>
      </w:r>
      <w:r w:rsidR="006F6D07" w:rsidRPr="00853E06">
        <w:rPr>
          <w:rFonts w:eastAsia="Times New Roman"/>
          <w:color w:val="000000" w:themeColor="text1"/>
          <w:lang w:eastAsia="ru-RU"/>
        </w:rPr>
        <w:t xml:space="preserve"> </w:t>
      </w:r>
      <w:r w:rsidRPr="00853E06">
        <w:rPr>
          <w:rFonts w:eastAsia="Times New Roman"/>
          <w:color w:val="000000" w:themeColor="text1"/>
          <w:lang w:eastAsia="ru-RU"/>
        </w:rPr>
        <w:t>из</w:t>
      </w:r>
      <w:r w:rsidR="00757A0A" w:rsidRPr="00853E06">
        <w:rPr>
          <w:rFonts w:eastAsia="Times New Roman"/>
          <w:color w:val="000000" w:themeColor="text1"/>
          <w:lang w:eastAsia="ru-RU"/>
        </w:rPr>
        <w:t xml:space="preserve"> числа</w:t>
      </w:r>
      <w:r w:rsidRPr="00853E06">
        <w:rPr>
          <w:rFonts w:eastAsia="Times New Roman"/>
          <w:color w:val="000000" w:themeColor="text1"/>
          <w:lang w:eastAsia="ru-RU"/>
        </w:rPr>
        <w:t xml:space="preserve"> представителей правоохранительных органов</w:t>
      </w:r>
      <w:r w:rsidR="00853E06">
        <w:rPr>
          <w:rFonts w:eastAsia="Times New Roman"/>
          <w:color w:val="000000" w:themeColor="text1"/>
          <w:lang w:eastAsia="ru-RU"/>
        </w:rPr>
        <w:t>,</w:t>
      </w:r>
      <w:r w:rsidRPr="00853E06">
        <w:rPr>
          <w:rFonts w:eastAsia="Times New Roman"/>
          <w:color w:val="000000" w:themeColor="text1"/>
          <w:lang w:eastAsia="ru-RU"/>
        </w:rPr>
        <w:t xml:space="preserve"> научных учреждений и неправительственных организаций</w:t>
      </w:r>
      <w:r w:rsidR="00853E06">
        <w:rPr>
          <w:rFonts w:eastAsia="Times New Roman"/>
          <w:color w:val="000000" w:themeColor="text1"/>
          <w:lang w:eastAsia="ru-RU"/>
        </w:rPr>
        <w:t xml:space="preserve"> </w:t>
      </w:r>
      <w:r w:rsidR="00853E06" w:rsidRPr="00853E06">
        <w:rPr>
          <w:rFonts w:eastAsia="Times New Roman"/>
          <w:color w:val="000000" w:themeColor="text1"/>
          <w:lang w:eastAsia="ru-RU"/>
        </w:rPr>
        <w:t>(согласованию)</w:t>
      </w:r>
      <w:r w:rsidRPr="00853E06">
        <w:rPr>
          <w:rFonts w:eastAsia="Times New Roman"/>
          <w:color w:val="000000" w:themeColor="text1"/>
          <w:lang w:eastAsia="ru-RU"/>
        </w:rPr>
        <w:t>;</w:t>
      </w:r>
    </w:p>
    <w:p w:rsidR="008D01A9" w:rsidRPr="00A96FAD" w:rsidRDefault="008D01A9" w:rsidP="008D01A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rFonts w:eastAsia="Times New Roman"/>
          <w:color w:val="000000"/>
          <w:lang w:eastAsia="ru-RU"/>
        </w:rPr>
      </w:pPr>
      <w:r w:rsidRPr="00A96FAD">
        <w:rPr>
          <w:rFonts w:eastAsia="Times New Roman"/>
          <w:color w:val="000000"/>
          <w:lang w:eastAsia="ru-RU"/>
        </w:rPr>
        <w:t xml:space="preserve">доводить до сведения общественности обсуждаемые Координационным советом </w:t>
      </w:r>
      <w:r w:rsidR="000E4032">
        <w:rPr>
          <w:rFonts w:eastAsia="Times New Roman"/>
          <w:color w:val="000000"/>
          <w:lang w:eastAsia="ru-RU"/>
        </w:rPr>
        <w:t>социально</w:t>
      </w:r>
      <w:r w:rsidRPr="00A96FAD">
        <w:rPr>
          <w:rFonts w:eastAsia="Times New Roman"/>
          <w:color w:val="000000"/>
          <w:lang w:eastAsia="ru-RU"/>
        </w:rPr>
        <w:t xml:space="preserve"> </w:t>
      </w:r>
      <w:r w:rsidR="000E4032">
        <w:rPr>
          <w:rFonts w:eastAsia="Times New Roman"/>
          <w:color w:val="000000"/>
          <w:lang w:eastAsia="ru-RU"/>
        </w:rPr>
        <w:t>значимые</w:t>
      </w:r>
      <w:r w:rsidRPr="00A96FAD">
        <w:rPr>
          <w:rFonts w:eastAsia="Times New Roman"/>
          <w:color w:val="000000"/>
          <w:lang w:eastAsia="ru-RU"/>
        </w:rPr>
        <w:t xml:space="preserve"> вопросы и принимаемые решения </w:t>
      </w:r>
      <w:r w:rsidR="000E4032">
        <w:rPr>
          <w:rFonts w:eastAsia="Times New Roman"/>
          <w:color w:val="000000"/>
          <w:lang w:eastAsia="ru-RU"/>
        </w:rPr>
        <w:t>через</w:t>
      </w:r>
      <w:r w:rsidRPr="00A96FAD">
        <w:rPr>
          <w:rFonts w:eastAsia="Times New Roman"/>
          <w:color w:val="000000"/>
          <w:lang w:eastAsia="ru-RU"/>
        </w:rPr>
        <w:t xml:space="preserve"> средств</w:t>
      </w:r>
      <w:r w:rsidR="000E4032">
        <w:rPr>
          <w:rFonts w:eastAsia="Times New Roman"/>
          <w:color w:val="000000"/>
          <w:lang w:eastAsia="ru-RU"/>
        </w:rPr>
        <w:t>а</w:t>
      </w:r>
      <w:r w:rsidRPr="00A96FAD">
        <w:rPr>
          <w:rFonts w:eastAsia="Times New Roman"/>
          <w:color w:val="000000"/>
          <w:lang w:eastAsia="ru-RU"/>
        </w:rPr>
        <w:t xml:space="preserve"> массовой информации.</w:t>
      </w:r>
    </w:p>
    <w:p w:rsidR="008D01A9" w:rsidRPr="00A96FAD" w:rsidRDefault="008D01A9" w:rsidP="008D01A9">
      <w:pPr>
        <w:ind w:firstLine="567"/>
      </w:pPr>
      <w:r w:rsidRPr="00A96FAD">
        <w:t>2.</w:t>
      </w:r>
      <w:r w:rsidRPr="00D52C7D">
        <w:t>4</w:t>
      </w:r>
      <w:r w:rsidRPr="00A96FAD">
        <w:t xml:space="preserve">. </w:t>
      </w:r>
      <w:r w:rsidRPr="00D52C7D">
        <w:t>Заседание Координационного совета считается правомочным, если на нем присутствуют и заочно проголосовали по вопросам, внесенным на его рассмотрение, не менее половины всех его действительных членов (их представителей по доверенности).</w:t>
      </w:r>
    </w:p>
    <w:p w:rsidR="008D01A9" w:rsidRDefault="008D01A9" w:rsidP="008D01A9">
      <w:r w:rsidRPr="00A96FAD">
        <w:rPr>
          <w:lang w:val="en-US"/>
        </w:rPr>
        <w:t> </w:t>
      </w:r>
    </w:p>
    <w:p w:rsidR="00FE14A5" w:rsidRDefault="00FE14A5" w:rsidP="008D01A9"/>
    <w:p w:rsidR="00FE14A5" w:rsidRDefault="00FE14A5" w:rsidP="008D01A9"/>
    <w:p w:rsidR="0090210F" w:rsidRDefault="0090210F" w:rsidP="008D01A9"/>
    <w:p w:rsidR="008D01A9" w:rsidRPr="004C6035" w:rsidRDefault="008D01A9" w:rsidP="000845FF">
      <w:pPr>
        <w:rPr>
          <w:b/>
          <w:caps/>
        </w:rPr>
      </w:pPr>
      <w:r w:rsidRPr="004C6035">
        <w:rPr>
          <w:b/>
          <w:caps/>
        </w:rPr>
        <w:lastRenderedPageBreak/>
        <w:t>3.Состав и виды членства в Координационном совете</w:t>
      </w:r>
    </w:p>
    <w:p w:rsidR="008D01A9" w:rsidRPr="00A96FAD" w:rsidRDefault="008D01A9" w:rsidP="008D01A9">
      <w:r w:rsidRPr="00A96FAD">
        <w:rPr>
          <w:lang w:val="en-US"/>
        </w:rPr>
        <w:t> </w:t>
      </w:r>
    </w:p>
    <w:p w:rsidR="008D01A9" w:rsidRPr="00A96FAD" w:rsidRDefault="008D01A9" w:rsidP="008D01A9">
      <w:pPr>
        <w:ind w:firstLine="567"/>
      </w:pPr>
      <w:r w:rsidRPr="004C6035">
        <w:rPr>
          <w:color w:val="000000"/>
          <w:shd w:val="clear" w:color="auto" w:fill="FFFFFF"/>
        </w:rPr>
        <w:t>3</w:t>
      </w:r>
      <w:r w:rsidRPr="00A96FAD">
        <w:rPr>
          <w:color w:val="000000"/>
          <w:shd w:val="clear" w:color="auto" w:fill="FFFFFF"/>
        </w:rPr>
        <w:t>.</w:t>
      </w:r>
      <w:r w:rsidRPr="004C6035">
        <w:rPr>
          <w:color w:val="000000"/>
          <w:shd w:val="clear" w:color="auto" w:fill="FFFFFF"/>
        </w:rPr>
        <w:t>1</w:t>
      </w:r>
      <w:r w:rsidRPr="00A96FAD">
        <w:rPr>
          <w:color w:val="000000"/>
          <w:shd w:val="clear" w:color="auto" w:fill="FFFFFF"/>
        </w:rPr>
        <w:t>. Координационный совет формируется в составе председателя и членов</w:t>
      </w:r>
      <w:r w:rsidR="000E4032">
        <w:rPr>
          <w:color w:val="000000"/>
          <w:shd w:val="clear" w:color="auto" w:fill="FFFFFF"/>
        </w:rPr>
        <w:t xml:space="preserve"> Координационного с</w:t>
      </w:r>
      <w:r w:rsidRPr="00A96FAD">
        <w:rPr>
          <w:color w:val="000000"/>
          <w:shd w:val="clear" w:color="auto" w:fill="FFFFFF"/>
        </w:rPr>
        <w:t>овета. Все члены Координационного совета, включая председателя, участвуют в его работе на общественных началах.</w:t>
      </w:r>
    </w:p>
    <w:p w:rsidR="008D01A9" w:rsidRPr="00A96FAD" w:rsidRDefault="008D01A9" w:rsidP="008D01A9">
      <w:pPr>
        <w:shd w:val="clear" w:color="auto" w:fill="FFFFFF"/>
        <w:ind w:firstLine="567"/>
        <w:jc w:val="left"/>
        <w:rPr>
          <w:rFonts w:eastAsia="Times New Roman"/>
          <w:color w:val="000000"/>
          <w:lang w:eastAsia="ru-RU"/>
        </w:rPr>
      </w:pPr>
      <w:r w:rsidRPr="00A96FAD">
        <w:rPr>
          <w:rFonts w:eastAsia="Times New Roman"/>
          <w:color w:val="000000"/>
          <w:lang w:eastAsia="ru-RU"/>
        </w:rPr>
        <w:t>3.</w:t>
      </w:r>
      <w:r w:rsidRPr="004C6035">
        <w:rPr>
          <w:rFonts w:eastAsia="Times New Roman"/>
          <w:color w:val="000000"/>
          <w:lang w:eastAsia="ru-RU"/>
        </w:rPr>
        <w:t>2</w:t>
      </w:r>
      <w:r w:rsidRPr="00A96FAD">
        <w:rPr>
          <w:rFonts w:eastAsia="Times New Roman"/>
          <w:color w:val="000000"/>
          <w:lang w:eastAsia="ru-RU"/>
        </w:rPr>
        <w:t xml:space="preserve">. </w:t>
      </w:r>
      <w:r w:rsidRPr="004C6035">
        <w:t xml:space="preserve">В состав Координационного совета </w:t>
      </w:r>
      <w:r w:rsidRPr="00A96FAD">
        <w:rPr>
          <w:rFonts w:eastAsia="Times New Roman"/>
          <w:color w:val="000000"/>
          <w:lang w:eastAsia="ru-RU"/>
        </w:rPr>
        <w:t>могут входить:</w:t>
      </w:r>
    </w:p>
    <w:p w:rsidR="008D01A9" w:rsidRPr="00A96FAD" w:rsidRDefault="008D01A9" w:rsidP="008D01A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firstLine="567"/>
      </w:pPr>
      <w:r w:rsidRPr="004C6035">
        <w:t>действительные члены – уполномоченные по правам человека в субъектах Российской Федерации</w:t>
      </w:r>
      <w:r w:rsidRPr="00A96FAD">
        <w:t xml:space="preserve">, входящих в состав </w:t>
      </w:r>
      <w:r w:rsidR="00954479">
        <w:t xml:space="preserve">Приволжского </w:t>
      </w:r>
      <w:r w:rsidRPr="00A96FAD">
        <w:t xml:space="preserve"> федерального округа;</w:t>
      </w:r>
    </w:p>
    <w:p w:rsidR="008D01A9" w:rsidRPr="00A96FAD" w:rsidRDefault="008D01A9" w:rsidP="008D01A9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rFonts w:eastAsia="Times New Roman"/>
          <w:color w:val="000000"/>
          <w:lang w:eastAsia="ru-RU"/>
        </w:rPr>
      </w:pPr>
      <w:r w:rsidRPr="00D52C7D">
        <w:t xml:space="preserve">почетные члены – </w:t>
      </w:r>
      <w:r w:rsidRPr="00A96FAD">
        <w:rPr>
          <w:rFonts w:eastAsia="Times New Roman"/>
          <w:color w:val="000000"/>
          <w:lang w:eastAsia="ru-RU"/>
        </w:rPr>
        <w:t xml:space="preserve">государственные и общественные деятели, активно проявившие себя в сфере защиты прав и свобод граждан, </w:t>
      </w:r>
      <w:r w:rsidRPr="00D52C7D">
        <w:t>которые могут быть включены в состав</w:t>
      </w:r>
      <w:r w:rsidR="00954479">
        <w:t xml:space="preserve"> </w:t>
      </w:r>
      <w:r w:rsidRPr="00D52C7D">
        <w:t>Координационного совета единогласным решением всех действительных членов совета</w:t>
      </w:r>
      <w:r w:rsidRPr="00A96FAD">
        <w:t>.</w:t>
      </w:r>
    </w:p>
    <w:p w:rsidR="008D01A9" w:rsidRPr="004C6035" w:rsidRDefault="008D01A9" w:rsidP="008D01A9">
      <w:pPr>
        <w:ind w:firstLine="567"/>
      </w:pPr>
      <w:r w:rsidRPr="004C6035">
        <w:t>3.3. Почетные члены Координационного совета имеют на заседаниях Координационного совета право совещательного голоса.</w:t>
      </w:r>
    </w:p>
    <w:p w:rsidR="008D01A9" w:rsidRPr="004C6035" w:rsidRDefault="008D01A9" w:rsidP="008D01A9">
      <w:pPr>
        <w:ind w:firstLine="567"/>
      </w:pPr>
      <w:r w:rsidRPr="00A96FAD">
        <w:rPr>
          <w:lang w:val="en-US"/>
        </w:rPr>
        <w:t> </w:t>
      </w:r>
    </w:p>
    <w:p w:rsidR="008D01A9" w:rsidRPr="004C6035" w:rsidRDefault="008D01A9" w:rsidP="008D01A9">
      <w:pPr>
        <w:jc w:val="center"/>
        <w:rPr>
          <w:b/>
          <w:caps/>
        </w:rPr>
      </w:pPr>
      <w:r w:rsidRPr="004C6035">
        <w:rPr>
          <w:b/>
          <w:caps/>
        </w:rPr>
        <w:t>4.</w:t>
      </w:r>
      <w:r w:rsidRPr="00B34C6E">
        <w:rPr>
          <w:b/>
          <w:caps/>
          <w:lang w:val="en-US"/>
        </w:rPr>
        <w:t>  </w:t>
      </w:r>
      <w:r w:rsidRPr="004C6035">
        <w:rPr>
          <w:b/>
          <w:caps/>
        </w:rPr>
        <w:t>Права членов Координационного совета</w:t>
      </w:r>
    </w:p>
    <w:p w:rsidR="008D01A9" w:rsidRPr="004C6035" w:rsidRDefault="008D01A9" w:rsidP="008D01A9">
      <w:r w:rsidRPr="00A96FAD">
        <w:rPr>
          <w:lang w:val="en-US"/>
        </w:rPr>
        <w:t> </w:t>
      </w:r>
    </w:p>
    <w:p w:rsidR="008D01A9" w:rsidRPr="004C6035" w:rsidRDefault="008D01A9" w:rsidP="008D01A9">
      <w:pPr>
        <w:ind w:firstLine="567"/>
      </w:pPr>
      <w:r w:rsidRPr="004C6035">
        <w:t>4.1. Работа в Координационном совете осуществляется</w:t>
      </w:r>
      <w:r w:rsidR="00954479">
        <w:t xml:space="preserve"> </w:t>
      </w:r>
      <w:r w:rsidRPr="004C6035">
        <w:t>на</w:t>
      </w:r>
      <w:r w:rsidR="00954479">
        <w:t xml:space="preserve"> </w:t>
      </w:r>
      <w:r w:rsidRPr="004C6035">
        <w:t>безвозмездной</w:t>
      </w:r>
      <w:r w:rsidR="00954479">
        <w:t xml:space="preserve"> </w:t>
      </w:r>
      <w:r w:rsidRPr="004C6035">
        <w:t>основе.</w:t>
      </w:r>
    </w:p>
    <w:p w:rsidR="008D01A9" w:rsidRPr="00A96FAD" w:rsidRDefault="008D01A9" w:rsidP="008D01A9">
      <w:pPr>
        <w:ind w:firstLine="567"/>
        <w:rPr>
          <w:lang w:val="en-US"/>
        </w:rPr>
      </w:pPr>
      <w:r w:rsidRPr="00A96FAD">
        <w:rPr>
          <w:lang w:val="en-US"/>
        </w:rPr>
        <w:t>Член Координационного совета вправе:</w:t>
      </w:r>
    </w:p>
    <w:p w:rsidR="008D01A9" w:rsidRPr="004C6035" w:rsidRDefault="008D01A9" w:rsidP="008D01A9">
      <w:pPr>
        <w:pStyle w:val="a5"/>
        <w:numPr>
          <w:ilvl w:val="0"/>
          <w:numId w:val="2"/>
        </w:numPr>
        <w:tabs>
          <w:tab w:val="left" w:pos="851"/>
        </w:tabs>
        <w:ind w:left="0" w:firstLine="567"/>
      </w:pPr>
      <w:r w:rsidRPr="004C6035">
        <w:t>знакомиться с любыми документами и материалами, касающимися деятельности Координационного совета;</w:t>
      </w:r>
    </w:p>
    <w:p w:rsidR="008D01A9" w:rsidRPr="004C6035" w:rsidRDefault="008D01A9" w:rsidP="008D01A9">
      <w:pPr>
        <w:pStyle w:val="a5"/>
        <w:numPr>
          <w:ilvl w:val="0"/>
          <w:numId w:val="2"/>
        </w:numPr>
        <w:tabs>
          <w:tab w:val="left" w:pos="851"/>
        </w:tabs>
        <w:ind w:left="0" w:firstLine="567"/>
      </w:pPr>
      <w:r w:rsidRPr="004C6035">
        <w:t>обращаться с запросами к Координационному совету</w:t>
      </w:r>
      <w:r w:rsidRPr="00A96FAD">
        <w:t xml:space="preserve">, </w:t>
      </w:r>
      <w:r w:rsidRPr="004C6035">
        <w:t>председателю;</w:t>
      </w:r>
    </w:p>
    <w:p w:rsidR="008D01A9" w:rsidRPr="004C6035" w:rsidRDefault="008D01A9" w:rsidP="008D01A9">
      <w:pPr>
        <w:pStyle w:val="a5"/>
        <w:numPr>
          <w:ilvl w:val="0"/>
          <w:numId w:val="2"/>
        </w:numPr>
        <w:tabs>
          <w:tab w:val="left" w:pos="851"/>
        </w:tabs>
        <w:ind w:left="0" w:firstLine="567"/>
      </w:pPr>
      <w:r w:rsidRPr="004C6035">
        <w:t>вносить предложения по повестке заседания Координационного совета;</w:t>
      </w:r>
    </w:p>
    <w:p w:rsidR="008D01A9" w:rsidRPr="004C6035" w:rsidRDefault="008D01A9" w:rsidP="008D01A9">
      <w:pPr>
        <w:pStyle w:val="a5"/>
        <w:numPr>
          <w:ilvl w:val="0"/>
          <w:numId w:val="2"/>
        </w:numPr>
        <w:tabs>
          <w:tab w:val="left" w:pos="851"/>
        </w:tabs>
        <w:ind w:left="0" w:firstLine="567"/>
      </w:pPr>
      <w:r w:rsidRPr="004C6035">
        <w:t>инициировать созыв внеочередного заседания Координационного совета;</w:t>
      </w:r>
    </w:p>
    <w:p w:rsidR="008D01A9" w:rsidRPr="004C6035" w:rsidRDefault="008D01A9" w:rsidP="008D01A9">
      <w:pPr>
        <w:pStyle w:val="a5"/>
        <w:numPr>
          <w:ilvl w:val="0"/>
          <w:numId w:val="2"/>
        </w:numPr>
        <w:tabs>
          <w:tab w:val="left" w:pos="851"/>
        </w:tabs>
        <w:ind w:left="0" w:firstLine="567"/>
      </w:pPr>
      <w:r w:rsidRPr="004C6035">
        <w:t>участвовать в заседаниях Координационного совета, его секциях и рабочих группах;</w:t>
      </w:r>
    </w:p>
    <w:p w:rsidR="008D01A9" w:rsidRPr="00A96FAD" w:rsidRDefault="008D01A9" w:rsidP="008D01A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lang w:val="en-US"/>
        </w:rPr>
      </w:pPr>
      <w:r w:rsidRPr="00D52C7D">
        <w:t xml:space="preserve">вносить на рассмотрение Координационного совета предложения по вопросам его компетенции, которые направляются председателю </w:t>
      </w:r>
      <w:r w:rsidRPr="00A96FAD">
        <w:rPr>
          <w:lang w:val="en-US"/>
        </w:rPr>
        <w:t>Координационного совета.</w:t>
      </w:r>
    </w:p>
    <w:p w:rsidR="008D01A9" w:rsidRPr="004C6035" w:rsidRDefault="008D01A9" w:rsidP="008D01A9">
      <w:pPr>
        <w:ind w:firstLine="567"/>
      </w:pPr>
      <w:r w:rsidRPr="004C6035">
        <w:t>4.2. Член</w:t>
      </w:r>
      <w:r w:rsidR="00954479">
        <w:t xml:space="preserve"> </w:t>
      </w:r>
      <w:r w:rsidRPr="004C6035">
        <w:t>Координационного</w:t>
      </w:r>
      <w:r w:rsidR="00954479">
        <w:t xml:space="preserve"> </w:t>
      </w:r>
      <w:r w:rsidRPr="004C6035">
        <w:t>совета</w:t>
      </w:r>
      <w:r w:rsidR="00954479">
        <w:t xml:space="preserve"> </w:t>
      </w:r>
      <w:r w:rsidRPr="004C6035">
        <w:t>не</w:t>
      </w:r>
      <w:r w:rsidR="00954479">
        <w:t xml:space="preserve"> </w:t>
      </w:r>
      <w:r w:rsidRPr="004C6035">
        <w:t>вправе в отношениях с третьими лицами, в том числе со средствами массовой информации, ссылаться на позицию Координационного совета при отсутствии по соответствующему вопросу решения, принятого в соответствии с настоящим Положением.</w:t>
      </w:r>
    </w:p>
    <w:p w:rsidR="008D01A9" w:rsidRPr="004C6035" w:rsidRDefault="008D01A9" w:rsidP="008D01A9">
      <w:pPr>
        <w:ind w:firstLine="567"/>
      </w:pPr>
      <w:r w:rsidRPr="004C6035">
        <w:t>4.3. При невозможности личного участия в заседании Координационного совета действительный член Координационного совета может проголосовать по вопросам повестки дня заочно – путем направления председателю Координационного совета письменного извещения об этом</w:t>
      </w:r>
      <w:r w:rsidR="000E4032">
        <w:t>,</w:t>
      </w:r>
      <w:r w:rsidRPr="004C6035">
        <w:t xml:space="preserve"> не позднее семи рабочих дней до даты заседания.</w:t>
      </w:r>
    </w:p>
    <w:p w:rsidR="008D01A9" w:rsidRPr="00D52C7D" w:rsidRDefault="008D01A9" w:rsidP="008D01A9">
      <w:pPr>
        <w:ind w:firstLine="567"/>
      </w:pPr>
      <w:r w:rsidRPr="00D52C7D">
        <w:t>При определении кворума и подсчете голосов учету подлежат извещения о заочном</w:t>
      </w:r>
      <w:r w:rsidR="00E27B1E">
        <w:t xml:space="preserve"> </w:t>
      </w:r>
      <w:r w:rsidRPr="00D52C7D">
        <w:t>голосовании, полученные председателем Координационного совета в установленном настоящим Положением порядке.</w:t>
      </w:r>
    </w:p>
    <w:p w:rsidR="008D01A9" w:rsidRPr="00D52C7D" w:rsidRDefault="008D01A9" w:rsidP="008D01A9">
      <w:pPr>
        <w:ind w:firstLine="567"/>
      </w:pPr>
      <w:r w:rsidRPr="00D52C7D">
        <w:lastRenderedPageBreak/>
        <w:t>Действительный член Координационного совета вправе направить для участия в заседании Координационного совета своего представителя.</w:t>
      </w:r>
      <w:r w:rsidR="00E27B1E">
        <w:t xml:space="preserve"> </w:t>
      </w:r>
      <w:r w:rsidRPr="00D52C7D">
        <w:t>Полномочия представителя в этом случае подтверждаются доверенностью.</w:t>
      </w:r>
    </w:p>
    <w:p w:rsidR="008D01A9" w:rsidRPr="004C6035" w:rsidRDefault="000845FF" w:rsidP="008D01A9">
      <w:pPr>
        <w:ind w:firstLine="567"/>
      </w:pPr>
      <w:r>
        <w:t>4.4. Истечение</w:t>
      </w:r>
      <w:r w:rsidR="008D01A9" w:rsidRPr="004C6035">
        <w:t xml:space="preserve"> полномочий действительного члена Координационного совета как уполномоченного по правам человека </w:t>
      </w:r>
      <w:r w:rsidR="008D01A9" w:rsidRPr="00A96FAD">
        <w:t xml:space="preserve">в субъекте </w:t>
      </w:r>
      <w:r w:rsidR="008D01A9" w:rsidRPr="004C6035">
        <w:t>Российской Федерации прекращает его пребывание в Координационном совете в качестве действительного члена.</w:t>
      </w:r>
    </w:p>
    <w:p w:rsidR="008D01A9" w:rsidRPr="004C6035" w:rsidRDefault="008D01A9" w:rsidP="008D01A9">
      <w:r w:rsidRPr="00A96FAD">
        <w:rPr>
          <w:lang w:val="en-US"/>
        </w:rPr>
        <w:t> </w:t>
      </w:r>
    </w:p>
    <w:p w:rsidR="008D01A9" w:rsidRDefault="008D01A9" w:rsidP="008D01A9">
      <w:pPr>
        <w:jc w:val="center"/>
        <w:rPr>
          <w:b/>
          <w:caps/>
        </w:rPr>
      </w:pPr>
      <w:r w:rsidRPr="004C6035">
        <w:rPr>
          <w:b/>
          <w:caps/>
        </w:rPr>
        <w:t>5.</w:t>
      </w:r>
      <w:r w:rsidRPr="00B34C6E">
        <w:rPr>
          <w:b/>
          <w:caps/>
          <w:lang w:val="en-US"/>
        </w:rPr>
        <w:t> </w:t>
      </w:r>
      <w:r w:rsidRPr="004C6035">
        <w:rPr>
          <w:b/>
          <w:caps/>
        </w:rPr>
        <w:t xml:space="preserve">Организация деятельности </w:t>
      </w:r>
    </w:p>
    <w:p w:rsidR="008D01A9" w:rsidRPr="004C6035" w:rsidRDefault="008D01A9" w:rsidP="008D01A9">
      <w:pPr>
        <w:jc w:val="center"/>
        <w:rPr>
          <w:b/>
          <w:caps/>
        </w:rPr>
      </w:pPr>
      <w:r w:rsidRPr="004C6035">
        <w:rPr>
          <w:b/>
          <w:caps/>
        </w:rPr>
        <w:t>Координационного совета</w:t>
      </w:r>
    </w:p>
    <w:p w:rsidR="008D01A9" w:rsidRPr="004C6035" w:rsidRDefault="008D01A9" w:rsidP="008D01A9">
      <w:r w:rsidRPr="00A96FAD">
        <w:rPr>
          <w:lang w:val="en-US"/>
        </w:rPr>
        <w:t> </w:t>
      </w:r>
    </w:p>
    <w:p w:rsidR="008D01A9" w:rsidRPr="00A96FAD" w:rsidRDefault="008D01A9" w:rsidP="008D01A9">
      <w:pPr>
        <w:ind w:firstLine="567"/>
      </w:pPr>
      <w:r w:rsidRPr="004C6035">
        <w:t>5.1. Председателем Координационного совета (далее – председатель) является Уполномоченный по правам человека</w:t>
      </w:r>
      <w:r w:rsidR="007773A4">
        <w:t xml:space="preserve"> в</w:t>
      </w:r>
      <w:r w:rsidRPr="004C6035">
        <w:t xml:space="preserve"> </w:t>
      </w:r>
      <w:r w:rsidR="007773A4">
        <w:t>субъекте</w:t>
      </w:r>
      <w:r w:rsidRPr="00A96FAD">
        <w:t xml:space="preserve"> Российской Федерации</w:t>
      </w:r>
      <w:r w:rsidR="000E4032">
        <w:t>,</w:t>
      </w:r>
      <w:r w:rsidRPr="00A96FAD">
        <w:t xml:space="preserve"> входящего в</w:t>
      </w:r>
      <w:bookmarkStart w:id="0" w:name="_GoBack"/>
      <w:bookmarkEnd w:id="0"/>
      <w:r w:rsidRPr="00A96FAD">
        <w:t xml:space="preserve"> состав </w:t>
      </w:r>
      <w:r w:rsidR="00E27B1E">
        <w:t>Приволжского</w:t>
      </w:r>
      <w:r w:rsidRPr="00A96FAD">
        <w:t xml:space="preserve"> федерального округа,</w:t>
      </w:r>
      <w:r w:rsidR="00E27B1E">
        <w:t xml:space="preserve"> </w:t>
      </w:r>
      <w:r w:rsidRPr="00A96FAD">
        <w:t xml:space="preserve">выбранный большинством голосов </w:t>
      </w:r>
      <w:r w:rsidRPr="004C6035">
        <w:t>действительны</w:t>
      </w:r>
      <w:r w:rsidRPr="00A96FAD">
        <w:t>х</w:t>
      </w:r>
      <w:r w:rsidRPr="004C6035">
        <w:t xml:space="preserve"> член</w:t>
      </w:r>
      <w:r w:rsidRPr="00A96FAD">
        <w:t xml:space="preserve">ов Координационного совета. </w:t>
      </w:r>
    </w:p>
    <w:p w:rsidR="008D01A9" w:rsidRPr="00A96FAD" w:rsidRDefault="008D01A9" w:rsidP="008D01A9">
      <w:pPr>
        <w:ind w:firstLine="567"/>
      </w:pPr>
      <w:r w:rsidRPr="00D52C7D">
        <w:t>Срок</w:t>
      </w:r>
      <w:r w:rsidRPr="00A96FAD">
        <w:rPr>
          <w:lang w:val="en-US"/>
        </w:rPr>
        <w:t> </w:t>
      </w:r>
      <w:r w:rsidRPr="00D52C7D">
        <w:t>полномочий</w:t>
      </w:r>
      <w:r w:rsidRPr="00A96FAD">
        <w:rPr>
          <w:lang w:val="en-US"/>
        </w:rPr>
        <w:t> </w:t>
      </w:r>
      <w:r w:rsidRPr="00A96FAD">
        <w:t>п</w:t>
      </w:r>
      <w:r w:rsidRPr="00D52C7D">
        <w:t>редседателя</w:t>
      </w:r>
      <w:r w:rsidRPr="00A96FAD">
        <w:rPr>
          <w:lang w:val="en-US"/>
        </w:rPr>
        <w:t> </w:t>
      </w:r>
      <w:r w:rsidRPr="00D52C7D">
        <w:t>Координационного</w:t>
      </w:r>
      <w:r w:rsidRPr="00A96FAD">
        <w:rPr>
          <w:lang w:val="en-US"/>
        </w:rPr>
        <w:t> </w:t>
      </w:r>
      <w:r w:rsidRPr="00D52C7D">
        <w:t>совета</w:t>
      </w:r>
      <w:r w:rsidR="00E27B1E">
        <w:t xml:space="preserve"> </w:t>
      </w:r>
      <w:r w:rsidRPr="00D52C7D">
        <w:t xml:space="preserve">составляет  </w:t>
      </w:r>
      <w:r w:rsidR="00D06DC6" w:rsidRPr="00C00DB8">
        <w:t>два года</w:t>
      </w:r>
      <w:r w:rsidRPr="00C00DB8">
        <w:t>.</w:t>
      </w:r>
    </w:p>
    <w:p w:rsidR="008D01A9" w:rsidRPr="00A96FAD" w:rsidRDefault="008D01A9" w:rsidP="008D01A9">
      <w:pPr>
        <w:ind w:firstLine="567"/>
      </w:pPr>
      <w:r w:rsidRPr="00A96FAD">
        <w:t xml:space="preserve">5.2. </w:t>
      </w:r>
      <w:r w:rsidRPr="004C6035">
        <w:t xml:space="preserve">Полномочия </w:t>
      </w:r>
      <w:r w:rsidRPr="00A96FAD">
        <w:t xml:space="preserve">председателя </w:t>
      </w:r>
      <w:r w:rsidRPr="004C6035">
        <w:t>Координационного совета прекращаются досрочно в случаях:</w:t>
      </w:r>
    </w:p>
    <w:p w:rsidR="00D06DC6" w:rsidRDefault="008D01A9" w:rsidP="00D06DC6">
      <w:pPr>
        <w:ind w:firstLine="567"/>
      </w:pPr>
      <w:r w:rsidRPr="00D52C7D">
        <w:t xml:space="preserve">1) </w:t>
      </w:r>
      <w:r w:rsidR="00D06DC6">
        <w:t xml:space="preserve">прекращения </w:t>
      </w:r>
      <w:r w:rsidR="00D06DC6" w:rsidRPr="004C6035">
        <w:t xml:space="preserve">полномочий как уполномоченного по правам человека </w:t>
      </w:r>
      <w:r w:rsidR="00D06DC6" w:rsidRPr="00A96FAD">
        <w:t xml:space="preserve">в субъекте </w:t>
      </w:r>
      <w:r w:rsidR="00D06DC6" w:rsidRPr="004C6035">
        <w:t>Российской Федерации</w:t>
      </w:r>
      <w:r w:rsidR="00D06DC6">
        <w:t>;</w:t>
      </w:r>
    </w:p>
    <w:p w:rsidR="008D01A9" w:rsidRPr="00A96FAD" w:rsidRDefault="00D06DC6" w:rsidP="00D06DC6">
      <w:pPr>
        <w:ind w:firstLine="567"/>
      </w:pPr>
      <w:r>
        <w:t xml:space="preserve">2) </w:t>
      </w:r>
      <w:r w:rsidR="008D01A9" w:rsidRPr="00D52C7D">
        <w:t>физической невозможности исполнения своих</w:t>
      </w:r>
      <w:r w:rsidR="008D01A9" w:rsidRPr="00A96FAD">
        <w:rPr>
          <w:lang w:val="en-US"/>
        </w:rPr>
        <w:t> </w:t>
      </w:r>
      <w:r w:rsidR="008D01A9" w:rsidRPr="00D52C7D">
        <w:t>полномочий (смерть, признание безвестно отсутствующим, объявление умершим);</w:t>
      </w:r>
    </w:p>
    <w:p w:rsidR="008D01A9" w:rsidRPr="00A96FAD" w:rsidRDefault="00D06DC6" w:rsidP="008D01A9">
      <w:pPr>
        <w:ind w:firstLine="567"/>
      </w:pPr>
      <w:r>
        <w:t>3</w:t>
      </w:r>
      <w:r w:rsidR="008D01A9" w:rsidRPr="00D52C7D">
        <w:t>) подачи заявления о досрочном сложении</w:t>
      </w:r>
      <w:r w:rsidR="008D01A9" w:rsidRPr="00A96FAD">
        <w:rPr>
          <w:lang w:val="en-US"/>
        </w:rPr>
        <w:t> </w:t>
      </w:r>
      <w:r w:rsidR="008D01A9" w:rsidRPr="00D52C7D">
        <w:t>полномочий</w:t>
      </w:r>
      <w:r w:rsidR="00853E06" w:rsidRPr="00853E06">
        <w:t xml:space="preserve"> </w:t>
      </w:r>
      <w:r w:rsidR="00853E06" w:rsidRPr="00A96FAD">
        <w:t xml:space="preserve">председателя </w:t>
      </w:r>
      <w:r w:rsidR="00853E06" w:rsidRPr="004C6035">
        <w:t>Координационного совета</w:t>
      </w:r>
      <w:r w:rsidR="008D01A9" w:rsidRPr="00A96FAD">
        <w:t>.</w:t>
      </w:r>
    </w:p>
    <w:p w:rsidR="008D01A9" w:rsidRPr="00A96FAD" w:rsidRDefault="008D01A9" w:rsidP="008D01A9">
      <w:pPr>
        <w:shd w:val="clear" w:color="auto" w:fill="FFFFFF"/>
        <w:ind w:firstLine="567"/>
        <w:rPr>
          <w:lang w:val="en-US"/>
        </w:rPr>
      </w:pPr>
      <w:r w:rsidRPr="00A96FAD">
        <w:rPr>
          <w:lang w:val="en-US"/>
        </w:rPr>
        <w:t>5.</w:t>
      </w:r>
      <w:r w:rsidRPr="00A96FAD">
        <w:t>3</w:t>
      </w:r>
      <w:r w:rsidRPr="00A96FAD">
        <w:rPr>
          <w:lang w:val="en-US"/>
        </w:rPr>
        <w:t>.</w:t>
      </w:r>
      <w:r w:rsidR="00DA338B">
        <w:rPr>
          <w:lang w:val="en-US"/>
        </w:rPr>
        <w:t xml:space="preserve"> Председатель Координационного </w:t>
      </w:r>
      <w:r w:rsidR="00DA338B">
        <w:t>с</w:t>
      </w:r>
      <w:r w:rsidRPr="00A96FAD">
        <w:rPr>
          <w:lang w:val="en-US"/>
        </w:rPr>
        <w:t>овета:</w:t>
      </w:r>
    </w:p>
    <w:p w:rsidR="008D01A9" w:rsidRPr="00A96FAD" w:rsidRDefault="008D01A9" w:rsidP="008D01A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ind w:left="0" w:firstLine="567"/>
        <w:rPr>
          <w:rFonts w:eastAsia="Times New Roman"/>
          <w:color w:val="000000"/>
          <w:lang w:eastAsia="ru-RU"/>
        </w:rPr>
      </w:pPr>
      <w:r w:rsidRPr="00A96FAD">
        <w:rPr>
          <w:rFonts w:eastAsia="Times New Roman"/>
          <w:color w:val="000000"/>
          <w:lang w:eastAsia="ru-RU"/>
        </w:rPr>
        <w:t>осуществляет планирование деятельности</w:t>
      </w:r>
      <w:r w:rsidR="00765DF7">
        <w:rPr>
          <w:rFonts w:eastAsia="Times New Roman"/>
          <w:color w:val="000000"/>
          <w:lang w:eastAsia="ru-RU"/>
        </w:rPr>
        <w:t xml:space="preserve"> Координационного с</w:t>
      </w:r>
      <w:r w:rsidRPr="00A96FAD">
        <w:rPr>
          <w:rFonts w:eastAsia="Times New Roman"/>
          <w:color w:val="000000"/>
          <w:lang w:eastAsia="ru-RU"/>
        </w:rPr>
        <w:t>овета, координирует работу членов</w:t>
      </w:r>
      <w:r w:rsidR="00765DF7" w:rsidRPr="00765DF7">
        <w:rPr>
          <w:rFonts w:eastAsia="Times New Roman"/>
          <w:color w:val="000000"/>
          <w:lang w:eastAsia="ru-RU"/>
        </w:rPr>
        <w:t xml:space="preserve"> </w:t>
      </w:r>
      <w:r w:rsidR="00765DF7">
        <w:rPr>
          <w:rFonts w:eastAsia="Times New Roman"/>
          <w:color w:val="000000"/>
          <w:lang w:eastAsia="ru-RU"/>
        </w:rPr>
        <w:t>Координационного с</w:t>
      </w:r>
      <w:r w:rsidR="00765DF7" w:rsidRPr="00A96FAD">
        <w:rPr>
          <w:rFonts w:eastAsia="Times New Roman"/>
          <w:color w:val="000000"/>
          <w:lang w:eastAsia="ru-RU"/>
        </w:rPr>
        <w:t>овета</w:t>
      </w:r>
      <w:r w:rsidRPr="00A96FAD">
        <w:rPr>
          <w:rFonts w:eastAsia="Times New Roman"/>
          <w:color w:val="000000"/>
          <w:lang w:eastAsia="ru-RU"/>
        </w:rPr>
        <w:t>,</w:t>
      </w:r>
      <w:r w:rsidRPr="004C6035">
        <w:t xml:space="preserve"> в том числе созывает заседания Координационного совета, формирует проект повестки, ведет за</w:t>
      </w:r>
      <w:r w:rsidR="00757A0A">
        <w:t>седания Координационного совета;</w:t>
      </w:r>
    </w:p>
    <w:p w:rsidR="008D01A9" w:rsidRDefault="00D06DC6" w:rsidP="008D01A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  <w:tab w:val="num" w:pos="993"/>
        </w:tabs>
        <w:ind w:left="0"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обращается</w:t>
      </w:r>
      <w:r w:rsidR="008D01A9" w:rsidRPr="00A96FAD">
        <w:rPr>
          <w:rFonts w:eastAsia="Times New Roman"/>
          <w:color w:val="000000"/>
          <w:lang w:eastAsia="ru-RU"/>
        </w:rPr>
        <w:t xml:space="preserve"> от имени Координационного совета </w:t>
      </w:r>
      <w:r>
        <w:rPr>
          <w:rFonts w:eastAsia="Times New Roman"/>
          <w:color w:val="000000"/>
          <w:lang w:eastAsia="ru-RU"/>
        </w:rPr>
        <w:t>к Уполномоченному п</w:t>
      </w:r>
      <w:r w:rsidR="00757A0A">
        <w:rPr>
          <w:rFonts w:eastAsia="Times New Roman"/>
          <w:color w:val="000000"/>
          <w:lang w:eastAsia="ru-RU"/>
        </w:rPr>
        <w:t>о правам человека в Российской Ф</w:t>
      </w:r>
      <w:r>
        <w:rPr>
          <w:rFonts w:eastAsia="Times New Roman"/>
          <w:color w:val="000000"/>
          <w:lang w:eastAsia="ru-RU"/>
        </w:rPr>
        <w:t>едерации</w:t>
      </w:r>
      <w:r w:rsidR="00B61F30">
        <w:rPr>
          <w:rFonts w:eastAsia="Times New Roman"/>
          <w:color w:val="000000"/>
          <w:lang w:eastAsia="ru-RU"/>
        </w:rPr>
        <w:t>;</w:t>
      </w:r>
    </w:p>
    <w:p w:rsidR="00B61F30" w:rsidRPr="00A96FAD" w:rsidRDefault="00B61F30" w:rsidP="008D01A9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  <w:tab w:val="num" w:pos="993"/>
        </w:tabs>
        <w:ind w:left="0"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осуществляет текущее руководство деятельностью Координационного совета.</w:t>
      </w:r>
    </w:p>
    <w:p w:rsidR="008D01A9" w:rsidRPr="00A96FAD" w:rsidRDefault="008D01A9" w:rsidP="008D01A9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A96FAD">
        <w:rPr>
          <w:rFonts w:eastAsia="Times New Roman"/>
          <w:color w:val="000000"/>
          <w:lang w:eastAsia="ru-RU"/>
        </w:rPr>
        <w:t>5.4. Члены Координационного совета участвуют в работе</w:t>
      </w:r>
      <w:r w:rsidR="00765DF7" w:rsidRPr="00765DF7">
        <w:rPr>
          <w:rFonts w:eastAsia="Times New Roman"/>
          <w:color w:val="000000"/>
          <w:lang w:eastAsia="ru-RU"/>
        </w:rPr>
        <w:t xml:space="preserve"> </w:t>
      </w:r>
      <w:r w:rsidR="00765DF7">
        <w:rPr>
          <w:rFonts w:eastAsia="Times New Roman"/>
          <w:color w:val="000000"/>
          <w:lang w:eastAsia="ru-RU"/>
        </w:rPr>
        <w:t>Координационного с</w:t>
      </w:r>
      <w:r w:rsidR="00765DF7" w:rsidRPr="00A96FAD">
        <w:rPr>
          <w:rFonts w:eastAsia="Times New Roman"/>
          <w:color w:val="000000"/>
          <w:lang w:eastAsia="ru-RU"/>
        </w:rPr>
        <w:t>овета</w:t>
      </w:r>
      <w:r w:rsidRPr="00A96FAD">
        <w:rPr>
          <w:rFonts w:eastAsia="Times New Roman"/>
          <w:color w:val="000000"/>
          <w:lang w:eastAsia="ru-RU"/>
        </w:rPr>
        <w:t xml:space="preserve"> лично, выполняют поручения председателя Координационного совета и содействуют выполнению задач и реализации полномочий Координационного совета. </w:t>
      </w:r>
    </w:p>
    <w:p w:rsidR="008D01A9" w:rsidRPr="00A96FAD" w:rsidRDefault="008D01A9" w:rsidP="008D01A9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A96FAD">
        <w:rPr>
          <w:rFonts w:eastAsia="Times New Roman"/>
          <w:color w:val="000000"/>
          <w:lang w:eastAsia="ru-RU"/>
        </w:rPr>
        <w:t>5.5. Заседания Координационного совета проводятся по мере необходимости, но не реже одного раза в шесть месяцев.</w:t>
      </w:r>
    </w:p>
    <w:p w:rsidR="008D01A9" w:rsidRPr="00A96FAD" w:rsidRDefault="000E4032" w:rsidP="008D01A9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5.6</w:t>
      </w:r>
      <w:r w:rsidR="008D01A9" w:rsidRPr="00A96FAD">
        <w:rPr>
          <w:rFonts w:eastAsia="Times New Roman"/>
          <w:color w:val="000000"/>
          <w:lang w:eastAsia="ru-RU"/>
        </w:rPr>
        <w:t>. Решения Координационного совета, его заключения, обращения и рекомендации принимаются простым большинством голосов членов Координационного совета, присутствующих на заседании.</w:t>
      </w:r>
    </w:p>
    <w:p w:rsidR="008D01A9" w:rsidRPr="00A96FAD" w:rsidRDefault="008D01A9" w:rsidP="008D01A9">
      <w:pPr>
        <w:shd w:val="clear" w:color="auto" w:fill="FFFFFF"/>
        <w:ind w:firstLine="567"/>
      </w:pPr>
      <w:r w:rsidRPr="00A96FAD">
        <w:lastRenderedPageBreak/>
        <w:t>Если при принятии решения голоса разделились поровну, право решающего голоса принадлежит председателю.</w:t>
      </w:r>
    </w:p>
    <w:p w:rsidR="008D01A9" w:rsidRPr="00A96FAD" w:rsidRDefault="000E4032" w:rsidP="008D01A9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5.7</w:t>
      </w:r>
      <w:r w:rsidR="008D01A9" w:rsidRPr="00A96FAD">
        <w:rPr>
          <w:rFonts w:eastAsia="Times New Roman"/>
          <w:color w:val="000000"/>
          <w:lang w:eastAsia="ru-RU"/>
        </w:rPr>
        <w:t xml:space="preserve">. </w:t>
      </w:r>
      <w:r w:rsidR="008D01A9" w:rsidRPr="00A96FAD">
        <w:t>Решения Координационного совета оформляются протоколом. Протоколы заседаний Координационного совета подписываются председателем.</w:t>
      </w:r>
    </w:p>
    <w:p w:rsidR="008D01A9" w:rsidRPr="00A96FAD" w:rsidRDefault="000E4032" w:rsidP="008D01A9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5.8</w:t>
      </w:r>
      <w:r w:rsidR="00D06DC6">
        <w:rPr>
          <w:rFonts w:eastAsia="Times New Roman"/>
          <w:color w:val="000000"/>
          <w:lang w:eastAsia="ru-RU"/>
        </w:rPr>
        <w:t>. И</w:t>
      </w:r>
      <w:r w:rsidR="008D01A9" w:rsidRPr="00A96FAD">
        <w:rPr>
          <w:rFonts w:eastAsia="Times New Roman"/>
          <w:color w:val="000000"/>
          <w:lang w:eastAsia="ru-RU"/>
        </w:rPr>
        <w:t>нформационное и организационно-техническое обеспечение деятельности Координ</w:t>
      </w:r>
      <w:r w:rsidR="006F6D07">
        <w:rPr>
          <w:rFonts w:eastAsia="Times New Roman"/>
          <w:color w:val="000000"/>
          <w:lang w:eastAsia="ru-RU"/>
        </w:rPr>
        <w:t xml:space="preserve">ационного совета осуществляет </w:t>
      </w:r>
      <w:r w:rsidR="008D01A9" w:rsidRPr="00A96FAD">
        <w:rPr>
          <w:rFonts w:eastAsia="Times New Roman"/>
          <w:color w:val="000000"/>
          <w:lang w:eastAsia="ru-RU"/>
        </w:rPr>
        <w:t>аппарат Уполномоченного по правам человека</w:t>
      </w:r>
      <w:r w:rsidR="007773A4">
        <w:rPr>
          <w:rFonts w:eastAsia="Times New Roman"/>
          <w:color w:val="000000"/>
          <w:lang w:eastAsia="ru-RU"/>
        </w:rPr>
        <w:t xml:space="preserve"> в</w:t>
      </w:r>
      <w:r w:rsidR="008D01A9" w:rsidRPr="00A96FAD">
        <w:rPr>
          <w:rFonts w:eastAsia="Times New Roman"/>
          <w:color w:val="000000"/>
          <w:lang w:eastAsia="ru-RU"/>
        </w:rPr>
        <w:t xml:space="preserve"> </w:t>
      </w:r>
      <w:r w:rsidR="007773A4">
        <w:t>субъекте</w:t>
      </w:r>
      <w:r w:rsidR="008D01A9" w:rsidRPr="00A96FAD">
        <w:t xml:space="preserve"> Российской Федерации</w:t>
      </w:r>
      <w:r w:rsidR="00E27B1E">
        <w:t>,</w:t>
      </w:r>
      <w:r w:rsidR="008D01A9" w:rsidRPr="00A96FAD">
        <w:t xml:space="preserve"> </w:t>
      </w:r>
      <w:r w:rsidR="008D01A9" w:rsidRPr="00A96FAD">
        <w:rPr>
          <w:rFonts w:eastAsia="Times New Roman"/>
          <w:color w:val="000000"/>
          <w:lang w:eastAsia="ru-RU"/>
        </w:rPr>
        <w:t>избранного председателем Координационного совета</w:t>
      </w:r>
      <w:r w:rsidR="00E163A0">
        <w:rPr>
          <w:rFonts w:eastAsia="Times New Roman"/>
          <w:color w:val="000000"/>
          <w:lang w:eastAsia="ru-RU"/>
        </w:rPr>
        <w:t>, а также аппараты уполномоченных по правам человека в других субъектах Приволжского федерального округа Российской Федерации в случае проведения заседания Координационно</w:t>
      </w:r>
      <w:r w:rsidR="007773A4">
        <w:rPr>
          <w:rFonts w:eastAsia="Times New Roman"/>
          <w:color w:val="000000"/>
          <w:lang w:eastAsia="ru-RU"/>
        </w:rPr>
        <w:t>го совета на территории этих</w:t>
      </w:r>
      <w:r w:rsidR="00E163A0">
        <w:rPr>
          <w:rFonts w:eastAsia="Times New Roman"/>
          <w:color w:val="000000"/>
          <w:lang w:eastAsia="ru-RU"/>
        </w:rPr>
        <w:t xml:space="preserve"> субъектов</w:t>
      </w:r>
      <w:r w:rsidR="008D01A9" w:rsidRPr="00A96FAD">
        <w:rPr>
          <w:rFonts w:eastAsia="Times New Roman"/>
          <w:color w:val="000000"/>
          <w:lang w:eastAsia="ru-RU"/>
        </w:rPr>
        <w:t xml:space="preserve">. </w:t>
      </w:r>
    </w:p>
    <w:p w:rsidR="008D01A9" w:rsidRDefault="008D01A9" w:rsidP="008D01A9">
      <w:r w:rsidRPr="0093267A">
        <w:rPr>
          <w:lang w:val="en-US"/>
        </w:rPr>
        <w:t> </w:t>
      </w:r>
    </w:p>
    <w:p w:rsidR="008D01A9" w:rsidRDefault="008D01A9" w:rsidP="008D01A9"/>
    <w:p w:rsidR="008D01A9" w:rsidRDefault="008D01A9" w:rsidP="008D01A9"/>
    <w:p w:rsidR="008D01A9" w:rsidRPr="002E239D" w:rsidRDefault="008D01A9" w:rsidP="008D01A9"/>
    <w:p w:rsidR="008D01A9" w:rsidRDefault="008D01A9" w:rsidP="008D01A9"/>
    <w:p w:rsidR="005D6D4D" w:rsidRDefault="005D6D4D"/>
    <w:sectPr w:rsidR="005D6D4D" w:rsidSect="00A96FAD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41" w:rsidRDefault="00C35541" w:rsidP="005857DB">
      <w:r>
        <w:separator/>
      </w:r>
    </w:p>
  </w:endnote>
  <w:endnote w:type="continuationSeparator" w:id="1">
    <w:p w:rsidR="00C35541" w:rsidRDefault="00C35541" w:rsidP="0058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41" w:rsidRDefault="00C35541" w:rsidP="005857DB">
      <w:r>
        <w:separator/>
      </w:r>
    </w:p>
  </w:footnote>
  <w:footnote w:type="continuationSeparator" w:id="1">
    <w:p w:rsidR="00C35541" w:rsidRDefault="00C35541" w:rsidP="00585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958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7B6E" w:rsidRPr="002C79BA" w:rsidRDefault="001E1367">
        <w:pPr>
          <w:pStyle w:val="a3"/>
          <w:jc w:val="center"/>
          <w:rPr>
            <w:sz w:val="20"/>
            <w:szCs w:val="20"/>
          </w:rPr>
        </w:pPr>
        <w:r w:rsidRPr="002C79BA">
          <w:rPr>
            <w:sz w:val="20"/>
            <w:szCs w:val="20"/>
          </w:rPr>
          <w:fldChar w:fldCharType="begin"/>
        </w:r>
        <w:r w:rsidR="001D4D15" w:rsidRPr="002C79BA">
          <w:rPr>
            <w:sz w:val="20"/>
            <w:szCs w:val="20"/>
          </w:rPr>
          <w:instrText>PAGE   \* MERGEFORMAT</w:instrText>
        </w:r>
        <w:r w:rsidRPr="002C79BA">
          <w:rPr>
            <w:sz w:val="20"/>
            <w:szCs w:val="20"/>
          </w:rPr>
          <w:fldChar w:fldCharType="separate"/>
        </w:r>
        <w:r w:rsidR="00813E51">
          <w:rPr>
            <w:noProof/>
            <w:sz w:val="20"/>
            <w:szCs w:val="20"/>
          </w:rPr>
          <w:t>4</w:t>
        </w:r>
        <w:r w:rsidRPr="002C79BA">
          <w:rPr>
            <w:sz w:val="20"/>
            <w:szCs w:val="20"/>
          </w:rPr>
          <w:fldChar w:fldCharType="end"/>
        </w:r>
      </w:p>
    </w:sdtContent>
  </w:sdt>
  <w:p w:rsidR="005C7B6E" w:rsidRDefault="00C355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3D7"/>
    <w:multiLevelType w:val="hybridMultilevel"/>
    <w:tmpl w:val="D702FB90"/>
    <w:lvl w:ilvl="0" w:tplc="4140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7435D"/>
    <w:multiLevelType w:val="hybridMultilevel"/>
    <w:tmpl w:val="CB9E2718"/>
    <w:lvl w:ilvl="0" w:tplc="41409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EE349C"/>
    <w:multiLevelType w:val="multilevel"/>
    <w:tmpl w:val="E640D4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4D3D78"/>
    <w:multiLevelType w:val="hybridMultilevel"/>
    <w:tmpl w:val="84B6B5F2"/>
    <w:lvl w:ilvl="0" w:tplc="41409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A9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5FF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032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07950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4D15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1367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A64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5E1D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6708E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482"/>
    <w:rsid w:val="004516F6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57DB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CEA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0747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6D07"/>
    <w:rsid w:val="006F7399"/>
    <w:rsid w:val="006F7D0A"/>
    <w:rsid w:val="00700A0A"/>
    <w:rsid w:val="0070250F"/>
    <w:rsid w:val="00703C70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0A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5DF7"/>
    <w:rsid w:val="0076612D"/>
    <w:rsid w:val="0076659B"/>
    <w:rsid w:val="0076697E"/>
    <w:rsid w:val="007669D4"/>
    <w:rsid w:val="007704A6"/>
    <w:rsid w:val="007709E1"/>
    <w:rsid w:val="00773627"/>
    <w:rsid w:val="00773C6D"/>
    <w:rsid w:val="007773A4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1D8A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974C2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3E51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ABC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3E06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1A9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10F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4479"/>
    <w:rsid w:val="0095598E"/>
    <w:rsid w:val="00955B78"/>
    <w:rsid w:val="00955EB9"/>
    <w:rsid w:val="009562F7"/>
    <w:rsid w:val="00956BDF"/>
    <w:rsid w:val="00957687"/>
    <w:rsid w:val="00957C61"/>
    <w:rsid w:val="0096185F"/>
    <w:rsid w:val="009621B5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A7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7DC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2F7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344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5730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1F30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5C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B4B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0DB8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A52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5541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17DA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6DC6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B7D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38B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0FFB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C64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163A0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B1E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6EA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4E7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2E5C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1CB2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14A5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A9"/>
    <w:pPr>
      <w:spacing w:after="0" w:line="240" w:lineRule="auto"/>
      <w:jc w:val="both"/>
    </w:pPr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1A9"/>
    <w:rPr>
      <w:color w:val="auto"/>
      <w:szCs w:val="28"/>
    </w:rPr>
  </w:style>
  <w:style w:type="paragraph" w:styleId="a5">
    <w:name w:val="List Paragraph"/>
    <w:basedOn w:val="a"/>
    <w:uiPriority w:val="34"/>
    <w:qFormat/>
    <w:rsid w:val="008D0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4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D1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2015-04-28T11:31:00Z</cp:lastPrinted>
  <dcterms:created xsi:type="dcterms:W3CDTF">2015-04-28T12:41:00Z</dcterms:created>
  <dcterms:modified xsi:type="dcterms:W3CDTF">2015-04-28T12:41:00Z</dcterms:modified>
</cp:coreProperties>
</file>